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B05E1C" w:rsidRPr="00B05E1C" w:rsidRDefault="00AC2B53" w:rsidP="00B05E1C">
      <w:pPr>
        <w:spacing w:after="240" w:line="288" w:lineRule="auto"/>
        <w:jc w:val="center"/>
        <w:rPr>
          <w:rFonts w:ascii="Arial" w:hAnsi="Arial" w:cs="Arial"/>
          <w:sz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 xml:space="preserve">Dostawa </w:t>
      </w:r>
      <w:r w:rsidR="00526C45">
        <w:rPr>
          <w:rFonts w:ascii="Arial" w:hAnsi="Arial" w:cs="Arial"/>
          <w:b/>
          <w:sz w:val="24"/>
          <w:szCs w:val="24"/>
        </w:rPr>
        <w:t>4 cystern do wody pitnej na przyczepach</w:t>
      </w:r>
    </w:p>
    <w:bookmarkEnd w:id="0"/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526C45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317B66">
    <w:pPr>
      <w:spacing w:line="360" w:lineRule="auto"/>
      <w:ind w:right="-141"/>
      <w:rPr>
        <w:rFonts w:ascii="Arial" w:hAnsi="Arial" w:cs="Arial"/>
        <w:sz w:val="24"/>
      </w:rPr>
    </w:pP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526C45">
      <w:rPr>
        <w:rFonts w:ascii="Arial" w:hAnsi="Arial" w:cs="Arial"/>
        <w:sz w:val="24"/>
      </w:rPr>
      <w:t>48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526C45"/>
    <w:rsid w:val="00AC2B53"/>
    <w:rsid w:val="00B05E1C"/>
    <w:rsid w:val="00BE0963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6</cp:revision>
  <dcterms:created xsi:type="dcterms:W3CDTF">2025-05-28T11:35:00Z</dcterms:created>
  <dcterms:modified xsi:type="dcterms:W3CDTF">2025-11-17T09:34:00Z</dcterms:modified>
</cp:coreProperties>
</file>